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4972B" w14:textId="77777777" w:rsidR="00AB7D10" w:rsidRDefault="00AB7D10" w:rsidP="00AB7D10">
      <w:pPr>
        <w:suppressAutoHyphens/>
        <w:ind w:firstLine="709"/>
        <w:jc w:val="center"/>
        <w:rPr>
          <w:b/>
          <w:lang w:eastAsia="ar-SA"/>
        </w:rPr>
      </w:pPr>
      <w:r>
        <w:rPr>
          <w:b/>
          <w:lang w:eastAsia="ar-SA"/>
        </w:rPr>
        <w:t xml:space="preserve">АДМИНИСТРАЦИЯ СТАРОМЕЛОВАТСКОГО СЕЛЬСКОГО ПОСЕЛЕНИЯ  </w:t>
      </w:r>
      <w:r>
        <w:rPr>
          <w:b/>
          <w:lang w:eastAsia="ar-SA"/>
        </w:rPr>
        <w:br/>
        <w:t>ПЕТРОПАВЛОВСКОГО МУНИЦИПАЛЬНОГО РАЙОНА</w:t>
      </w:r>
      <w:r>
        <w:rPr>
          <w:b/>
          <w:lang w:eastAsia="ar-SA"/>
        </w:rPr>
        <w:br/>
        <w:t>ВОРОНЕЖСКОЙ ОБЛАСТИ</w:t>
      </w:r>
    </w:p>
    <w:p w14:paraId="18884077" w14:textId="77777777" w:rsidR="00AB7D10" w:rsidRDefault="00AB7D10" w:rsidP="00AB7D10">
      <w:pPr>
        <w:suppressAutoHyphens/>
        <w:ind w:firstLine="709"/>
        <w:jc w:val="both"/>
        <w:rPr>
          <w:b/>
          <w:lang w:eastAsia="ar-SA"/>
        </w:rPr>
      </w:pPr>
    </w:p>
    <w:p w14:paraId="3E1DC1D0" w14:textId="77777777" w:rsidR="00AB7D10" w:rsidRDefault="00AB7D10" w:rsidP="00AB7D10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РАСПОРЯЖЕНИЕ</w:t>
      </w:r>
    </w:p>
    <w:p w14:paraId="16A12554" w14:textId="77777777" w:rsidR="00AB7D10" w:rsidRDefault="00AB7D10" w:rsidP="00AB7D10">
      <w:pPr>
        <w:jc w:val="both"/>
        <w:rPr>
          <w:rFonts w:eastAsia="Calibri"/>
          <w:lang w:eastAsia="en-US"/>
        </w:rPr>
      </w:pPr>
    </w:p>
    <w:p w14:paraId="3F21B60C" w14:textId="208CB702" w:rsidR="00AB7D10" w:rsidRDefault="00AB7D10" w:rsidP="00AB7D10">
      <w:pPr>
        <w:jc w:val="both"/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eastAsia="en-US"/>
        </w:rPr>
        <w:t>от 30.12.20</w:t>
      </w:r>
      <w:r>
        <w:rPr>
          <w:rFonts w:eastAsia="Calibri"/>
          <w:u w:val="single"/>
          <w:lang w:eastAsia="en-US"/>
        </w:rPr>
        <w:t>20</w:t>
      </w:r>
      <w:r>
        <w:rPr>
          <w:rFonts w:eastAsia="Calibri"/>
          <w:u w:val="single"/>
          <w:lang w:eastAsia="en-US"/>
        </w:rPr>
        <w:t xml:space="preserve"> № </w:t>
      </w:r>
      <w:r>
        <w:rPr>
          <w:rFonts w:eastAsia="Calibri"/>
          <w:u w:val="single"/>
          <w:lang w:eastAsia="en-US"/>
        </w:rPr>
        <w:t>6</w:t>
      </w:r>
      <w:r>
        <w:rPr>
          <w:rFonts w:eastAsia="Calibri"/>
          <w:u w:val="single"/>
          <w:lang w:eastAsia="en-US"/>
        </w:rPr>
        <w:t>6</w:t>
      </w:r>
    </w:p>
    <w:p w14:paraId="0B51BC7C" w14:textId="77777777" w:rsidR="00AB7D10" w:rsidRDefault="00AB7D10" w:rsidP="00AB7D1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с. Старая Меловая   </w:t>
      </w:r>
    </w:p>
    <w:p w14:paraId="59B89785" w14:textId="77777777" w:rsidR="00AB7D10" w:rsidRDefault="00AB7D10" w:rsidP="00AB7D10">
      <w:pPr>
        <w:tabs>
          <w:tab w:val="left" w:pos="1701"/>
          <w:tab w:val="left" w:pos="1843"/>
        </w:tabs>
        <w:rPr>
          <w:b/>
        </w:rPr>
      </w:pPr>
    </w:p>
    <w:p w14:paraId="1999A52E" w14:textId="77777777" w:rsidR="00AB7D10" w:rsidRDefault="00AB7D10" w:rsidP="00AB7D10">
      <w:pPr>
        <w:rPr>
          <w:sz w:val="26"/>
          <w:szCs w:val="26"/>
        </w:rPr>
      </w:pPr>
      <w:r>
        <w:rPr>
          <w:sz w:val="26"/>
          <w:szCs w:val="26"/>
        </w:rPr>
        <w:t>Об утверждении Плана мероприятий</w:t>
      </w:r>
    </w:p>
    <w:p w14:paraId="3662A3B6" w14:textId="77777777" w:rsidR="00AB7D10" w:rsidRDefault="00AB7D10" w:rsidP="00AB7D10">
      <w:pPr>
        <w:rPr>
          <w:sz w:val="26"/>
          <w:szCs w:val="26"/>
        </w:rPr>
      </w:pPr>
      <w:r>
        <w:rPr>
          <w:sz w:val="26"/>
          <w:szCs w:val="26"/>
        </w:rPr>
        <w:t xml:space="preserve">по антикоррупционному просвещению </w:t>
      </w:r>
    </w:p>
    <w:p w14:paraId="012F5A55" w14:textId="77777777" w:rsidR="00AB7D10" w:rsidRDefault="00AB7D10" w:rsidP="00AB7D10">
      <w:pPr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Старомеловатском</w:t>
      </w:r>
      <w:proofErr w:type="spellEnd"/>
      <w:r>
        <w:rPr>
          <w:sz w:val="26"/>
          <w:szCs w:val="26"/>
        </w:rPr>
        <w:t xml:space="preserve"> сельском поселении </w:t>
      </w:r>
    </w:p>
    <w:p w14:paraId="10A920DC" w14:textId="77777777" w:rsidR="00AB7D10" w:rsidRDefault="00AB7D10" w:rsidP="00AB7D10">
      <w:pPr>
        <w:rPr>
          <w:sz w:val="26"/>
          <w:szCs w:val="26"/>
        </w:rPr>
      </w:pPr>
      <w:r>
        <w:rPr>
          <w:sz w:val="26"/>
          <w:szCs w:val="26"/>
        </w:rPr>
        <w:t>Петропавловского муниципального района</w:t>
      </w:r>
    </w:p>
    <w:p w14:paraId="435E5151" w14:textId="5C2CD478" w:rsidR="00AB7D10" w:rsidRDefault="00AB7D10" w:rsidP="00AB7D10">
      <w:pPr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</w:t>
      </w:r>
      <w:proofErr w:type="gramStart"/>
      <w:r>
        <w:rPr>
          <w:sz w:val="26"/>
          <w:szCs w:val="26"/>
        </w:rPr>
        <w:t>на  202</w:t>
      </w:r>
      <w:r>
        <w:rPr>
          <w:sz w:val="26"/>
          <w:szCs w:val="26"/>
        </w:rPr>
        <w:t>1</w:t>
      </w:r>
      <w:proofErr w:type="gramEnd"/>
      <w:r>
        <w:rPr>
          <w:sz w:val="26"/>
          <w:szCs w:val="26"/>
        </w:rPr>
        <w:t xml:space="preserve"> год</w:t>
      </w:r>
    </w:p>
    <w:p w14:paraId="14627B04" w14:textId="77777777" w:rsidR="00AB7D10" w:rsidRDefault="00AB7D10" w:rsidP="00AB7D10">
      <w:pPr>
        <w:ind w:firstLine="709"/>
        <w:jc w:val="both"/>
      </w:pPr>
    </w:p>
    <w:p w14:paraId="2115F783" w14:textId="77777777" w:rsidR="00AB7D10" w:rsidRDefault="00AB7D10" w:rsidP="00AB7D10">
      <w:pPr>
        <w:ind w:firstLine="709"/>
        <w:jc w:val="both"/>
      </w:pPr>
    </w:p>
    <w:p w14:paraId="62C512C3" w14:textId="77777777" w:rsidR="00AB7D10" w:rsidRDefault="00AB7D10" w:rsidP="00AB7D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25 декабря 2008 года №273-ФЗ «О противодействии коррупции», со ст. 6 Закона Воронежской области от 12.05.2009 № 43-ОЗ «О профилактике коррупции в Воронежской области»</w:t>
      </w:r>
    </w:p>
    <w:p w14:paraId="3D6DA931" w14:textId="77777777" w:rsidR="00AB7D10" w:rsidRDefault="00AB7D10" w:rsidP="00AB7D10">
      <w:pPr>
        <w:jc w:val="both"/>
        <w:rPr>
          <w:sz w:val="26"/>
          <w:szCs w:val="26"/>
        </w:rPr>
      </w:pPr>
    </w:p>
    <w:p w14:paraId="33009B49" w14:textId="77777777" w:rsidR="00AB7D10" w:rsidRDefault="00AB7D10" w:rsidP="00AB7D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План мероприятий по антикоррупционному просвещению в </w:t>
      </w:r>
      <w:proofErr w:type="spellStart"/>
      <w:r>
        <w:rPr>
          <w:sz w:val="26"/>
          <w:szCs w:val="26"/>
        </w:rPr>
        <w:t>Старомеловатском</w:t>
      </w:r>
      <w:proofErr w:type="spellEnd"/>
      <w:r>
        <w:rPr>
          <w:sz w:val="26"/>
          <w:szCs w:val="26"/>
        </w:rPr>
        <w:t xml:space="preserve"> сельском поселении Петропавловского муниципального района Воронежской области согласно приложению к данному распоряжению.</w:t>
      </w:r>
    </w:p>
    <w:p w14:paraId="39521B3C" w14:textId="77777777" w:rsidR="00AB7D10" w:rsidRDefault="00AB7D10" w:rsidP="00AB7D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Обеспечить своевременное выполнение Плана мероприятий.</w:t>
      </w:r>
    </w:p>
    <w:p w14:paraId="1DEB8CDD" w14:textId="77777777" w:rsidR="00AB7D10" w:rsidRDefault="00AB7D10" w:rsidP="00AB7D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за выполнением Плана мероприятий по антикоррупционному просвещению оставляю за собой.</w:t>
      </w:r>
    </w:p>
    <w:p w14:paraId="7087B95F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21DF6F78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13C40F1C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638467B5" w14:textId="77777777" w:rsidR="00AB7D10" w:rsidRDefault="00AB7D10" w:rsidP="00AB7D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Старомеловатского</w:t>
      </w:r>
      <w:proofErr w:type="spellEnd"/>
    </w:p>
    <w:p w14:paraId="698B6FFB" w14:textId="77777777" w:rsidR="00AB7D10" w:rsidRDefault="00AB7D10" w:rsidP="00AB7D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</w:t>
      </w:r>
      <w:proofErr w:type="spellStart"/>
      <w:r>
        <w:rPr>
          <w:sz w:val="26"/>
          <w:szCs w:val="26"/>
        </w:rPr>
        <w:t>В.И.Мирошников</w:t>
      </w:r>
      <w:proofErr w:type="spellEnd"/>
    </w:p>
    <w:p w14:paraId="2553D93C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1CC19F9A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4B149164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6F1A76E0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654F6F80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337572B8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3BBEC1EE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20228D12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688ABB8F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2D4A5CDA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18D8F35C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55FCD3EE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5F5B448D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4B61AF10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7D85CA7B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10B5D071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2A0A26FD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62868AA1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5E8130B5" w14:textId="77777777" w:rsidR="00AB7D10" w:rsidRDefault="00AB7D10" w:rsidP="00AB7D10">
      <w:pPr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14:paraId="1D367103" w14:textId="3D0E15EA" w:rsidR="00AB7D10" w:rsidRDefault="00AB7D10" w:rsidP="00AB7D10">
      <w:pPr>
        <w:ind w:left="5670"/>
      </w:pPr>
      <w:r>
        <w:rPr>
          <w:szCs w:val="28"/>
        </w:rPr>
        <w:t xml:space="preserve">к распоряжению администрации </w:t>
      </w:r>
      <w:proofErr w:type="spellStart"/>
      <w:r>
        <w:rPr>
          <w:szCs w:val="28"/>
        </w:rPr>
        <w:t>Старомеловатского</w:t>
      </w:r>
      <w:proofErr w:type="spellEnd"/>
      <w:r>
        <w:rPr>
          <w:szCs w:val="28"/>
        </w:rPr>
        <w:t xml:space="preserve"> сельского поселения </w:t>
      </w:r>
      <w:r>
        <w:t>Петропавловского муниципального района</w:t>
      </w:r>
      <w:r>
        <w:rPr>
          <w:szCs w:val="28"/>
        </w:rPr>
        <w:t xml:space="preserve"> </w:t>
      </w:r>
      <w:r>
        <w:t>Воронежской области от 30.12.20</w:t>
      </w:r>
      <w:r>
        <w:t>20</w:t>
      </w:r>
      <w:r>
        <w:t xml:space="preserve"> г. № </w:t>
      </w:r>
      <w:r>
        <w:t>6</w:t>
      </w:r>
      <w:r>
        <w:t>6</w:t>
      </w:r>
    </w:p>
    <w:p w14:paraId="4C9A5116" w14:textId="77777777" w:rsidR="00AB7D10" w:rsidRDefault="00AB7D10" w:rsidP="00AB7D10">
      <w:pPr>
        <w:ind w:left="5670"/>
      </w:pPr>
    </w:p>
    <w:p w14:paraId="5725A064" w14:textId="77777777" w:rsidR="00AB7D10" w:rsidRDefault="00AB7D10" w:rsidP="00AB7D10">
      <w:pPr>
        <w:ind w:left="5670"/>
      </w:pPr>
    </w:p>
    <w:p w14:paraId="59870FA4" w14:textId="18009F98" w:rsidR="00AB7D10" w:rsidRDefault="00AB7D10" w:rsidP="00AB7D10">
      <w:pPr>
        <w:jc w:val="center"/>
        <w:rPr>
          <w:b/>
        </w:rPr>
      </w:pPr>
      <w:r>
        <w:rPr>
          <w:b/>
          <w:szCs w:val="28"/>
        </w:rPr>
        <w:t xml:space="preserve">План мероприятий по антикоррупционному просвещению </w:t>
      </w:r>
      <w:r>
        <w:rPr>
          <w:b/>
        </w:rPr>
        <w:t xml:space="preserve">в </w:t>
      </w:r>
      <w:proofErr w:type="spellStart"/>
      <w:r>
        <w:rPr>
          <w:b/>
        </w:rPr>
        <w:t>Старомеловатском</w:t>
      </w:r>
      <w:proofErr w:type="spellEnd"/>
      <w:r>
        <w:rPr>
          <w:b/>
        </w:rPr>
        <w:t xml:space="preserve"> сельском </w:t>
      </w:r>
      <w:proofErr w:type="gramStart"/>
      <w:r>
        <w:rPr>
          <w:b/>
        </w:rPr>
        <w:t>поселении  Петропавловского</w:t>
      </w:r>
      <w:proofErr w:type="gramEnd"/>
      <w:r>
        <w:rPr>
          <w:b/>
        </w:rPr>
        <w:t xml:space="preserve"> муниципального района Воронежской области на 202</w:t>
      </w:r>
      <w:r>
        <w:rPr>
          <w:b/>
        </w:rPr>
        <w:t>1</w:t>
      </w:r>
      <w:r>
        <w:rPr>
          <w:b/>
        </w:rPr>
        <w:t xml:space="preserve"> год</w:t>
      </w:r>
    </w:p>
    <w:tbl>
      <w:tblPr>
        <w:tblpPr w:leftFromText="180" w:rightFromText="180" w:bottomFromText="160" w:vertAnchor="text" w:horzAnchor="margin" w:tblpXSpec="center" w:tblpY="152"/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2"/>
        <w:gridCol w:w="2124"/>
        <w:gridCol w:w="1699"/>
      </w:tblGrid>
      <w:tr w:rsidR="00AB7D10" w14:paraId="40204B01" w14:textId="77777777" w:rsidTr="00AB7D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FF553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№ п/п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33676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Мероприятие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D2761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C9E43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Срок исполнения</w:t>
            </w:r>
          </w:p>
        </w:tc>
      </w:tr>
      <w:tr w:rsidR="00AB7D10" w14:paraId="27635507" w14:textId="77777777" w:rsidTr="00AB7D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A36F6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B4DCB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410BB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2A14F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AB7D10" w14:paraId="2A41EC59" w14:textId="77777777" w:rsidTr="00AB7D10">
        <w:tc>
          <w:tcPr>
            <w:tcW w:w="10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1B4CD" w14:textId="77777777" w:rsidR="00AB7D10" w:rsidRDefault="00AB7D10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Раздел 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. Антикоррупционное образование</w:t>
            </w:r>
          </w:p>
        </w:tc>
      </w:tr>
      <w:tr w:rsidR="00AB7D10" w14:paraId="0A8EFA84" w14:textId="77777777" w:rsidTr="00AB7D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4DDEF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2FE3A" w14:textId="77777777" w:rsidR="00AB7D10" w:rsidRDefault="00AB7D10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Рассмотрение актуальных вопросов противодействия коррупции и профилактики коррупционных правонарушений в рамках мероприятий по профессиональному развитию муниципальных служащих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FE032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Главный специалист администрации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8B1EF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</w:tr>
      <w:tr w:rsidR="00AB7D10" w14:paraId="605203D5" w14:textId="77777777" w:rsidTr="00AB7D10">
        <w:trPr>
          <w:trHeight w:val="3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A2D4184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1.2.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3B33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Участие в семинарах, совещаниях, круглых столах по профилактике коррупционных и иных правонарушений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C9A0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сельского поселения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AD1DE81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</w:tr>
      <w:tr w:rsidR="00AB7D10" w14:paraId="6C233A70" w14:textId="77777777" w:rsidTr="00AB7D10">
        <w:trPr>
          <w:trHeight w:val="3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69DDB7" w14:textId="77777777" w:rsidR="00AB7D10" w:rsidRDefault="00AB7D10">
            <w:pPr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1.3.</w:t>
            </w:r>
          </w:p>
          <w:p w14:paraId="096B9F6F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12A9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работы по антикоррупционному просвещению среди кандидатов на замещение вакантных должностей муниципальной службы в администрации и для включения в кадровый резерв администрации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Старомеловатского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88CC0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поселения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AEC73CC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</w:tr>
      <w:tr w:rsidR="00AB7D10" w14:paraId="0FE351E3" w14:textId="77777777" w:rsidTr="00AB7D10">
        <w:trPr>
          <w:trHeight w:val="525"/>
        </w:trPr>
        <w:tc>
          <w:tcPr>
            <w:tcW w:w="101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5D905" w14:textId="77777777" w:rsidR="00AB7D10" w:rsidRDefault="00AB7D10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Раздел 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Антикоррупционная пропаганда</w:t>
            </w:r>
          </w:p>
        </w:tc>
      </w:tr>
      <w:tr w:rsidR="00AB7D10" w14:paraId="5CF86A89" w14:textId="77777777" w:rsidTr="00AB7D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9265E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1A0C4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Размещение информационных стендов, посвященных антикоррупционному просвещению в муниципальных учреждениях сельского поселения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15704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сельского поселения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4302A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</w:tr>
      <w:tr w:rsidR="00AB7D10" w14:paraId="0A15E64B" w14:textId="77777777" w:rsidTr="00AB7D10">
        <w:trPr>
          <w:trHeight w:val="10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1BFB36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81209B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Размещение информации антикоррупционной направленности на официальном сайте администрации сельского поселения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CCB9EB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сельского поселения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053D84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Декабрь 2022 года</w:t>
            </w:r>
          </w:p>
        </w:tc>
      </w:tr>
      <w:tr w:rsidR="00AB7D10" w14:paraId="6009B1C0" w14:textId="77777777" w:rsidTr="00AB7D10">
        <w:trPr>
          <w:trHeight w:val="3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5308FF6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7323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Информирование граждан о положительном опыте антикоррупционной деятельности органов местного самоуправления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C3FA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Администрация сельского поселения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82B4BD9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</w:tr>
      <w:tr w:rsidR="00AB7D10" w14:paraId="3233A661" w14:textId="77777777" w:rsidTr="00AB7D10">
        <w:trPr>
          <w:trHeight w:val="735"/>
        </w:trPr>
        <w:tc>
          <w:tcPr>
            <w:tcW w:w="101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FE7F" w14:textId="77777777" w:rsidR="00AB7D10" w:rsidRDefault="00AB7D10">
            <w:pPr>
              <w:spacing w:line="25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47D42F9E" w14:textId="77777777" w:rsidR="00AB7D10" w:rsidRDefault="00AB7D10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Раздел 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. Иные мероприятия</w:t>
            </w:r>
          </w:p>
        </w:tc>
      </w:tr>
      <w:tr w:rsidR="00AB7D10" w14:paraId="63055A9E" w14:textId="77777777" w:rsidTr="00AB7D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292E3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9B20E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мероприятий по антикоррупционному просвещению в муниципальных учреждениях сельского поселения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0A7A5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сельского поселения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C2648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</w:tr>
      <w:tr w:rsidR="00AB7D10" w14:paraId="06CE3746" w14:textId="77777777" w:rsidTr="00AB7D10">
        <w:trPr>
          <w:trHeight w:val="70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23DA8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44334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Проведение тематических мероприятий, посвященных Международному дню борьбы с коррупцией (9 декабря)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2EE51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Директор МКУ ССП «Досуг»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D7DC1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Ноябрь-декабрь </w:t>
            </w:r>
          </w:p>
        </w:tc>
      </w:tr>
      <w:tr w:rsidR="00AB7D10" w14:paraId="02F57852" w14:textId="77777777" w:rsidTr="00AB7D10">
        <w:tc>
          <w:tcPr>
            <w:tcW w:w="10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B29F5" w14:textId="77777777" w:rsidR="00AB7D10" w:rsidRDefault="00AB7D10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Раздел 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IV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. Контроль за выполнением </w:t>
            </w: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мероприятий</w:t>
            </w:r>
            <w:proofErr w:type="gram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предусмотренных настоящим Планом</w:t>
            </w:r>
          </w:p>
        </w:tc>
      </w:tr>
      <w:tr w:rsidR="00AB7D10" w14:paraId="61944A51" w14:textId="77777777" w:rsidTr="00AB7D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58CE0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A31DD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Мониторинг реализации Плана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7B683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Главный специалист администрации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1A785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</w:tr>
    </w:tbl>
    <w:p w14:paraId="10F3FDB0" w14:textId="77777777" w:rsidR="00AB7D10" w:rsidRDefault="00AB7D10" w:rsidP="00AB7D10">
      <w:pPr>
        <w:jc w:val="center"/>
      </w:pPr>
    </w:p>
    <w:p w14:paraId="16BB0C20" w14:textId="77777777" w:rsidR="00CC719D" w:rsidRDefault="00CC719D"/>
    <w:sectPr w:rsidR="00CC7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9D"/>
    <w:rsid w:val="00AB7D10"/>
    <w:rsid w:val="00CC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2F1F"/>
  <w15:chartTrackingRefBased/>
  <w15:docId w15:val="{F7F5505D-9040-4D96-8455-16F4191B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7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starmelovat</dc:creator>
  <cp:keywords/>
  <dc:description/>
  <cp:lastModifiedBy>starmelovat</cp:lastModifiedBy>
  <cp:revision>3</cp:revision>
  <cp:lastPrinted>2023-07-07T07:29:00Z</cp:lastPrinted>
  <dcterms:created xsi:type="dcterms:W3CDTF">2023-07-07T07:28:00Z</dcterms:created>
  <dcterms:modified xsi:type="dcterms:W3CDTF">2023-07-07T07:29:00Z</dcterms:modified>
</cp:coreProperties>
</file>